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5081E" w:rsidRDefault="00F67635" w:rsidP="0015081E">
      <w:pPr>
        <w:bidi/>
        <w:spacing w:line="360" w:lineRule="auto"/>
        <w:divId w:val="38850142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15081E" w:rsidRPr="0015081E" w:rsidRDefault="00F67635" w:rsidP="0015081E">
      <w:pPr>
        <w:pStyle w:val="NormalWeb"/>
        <w:bidi/>
        <w:spacing w:line="360" w:lineRule="auto"/>
        <w:divId w:val="388501426"/>
        <w:rPr>
          <w:rFonts w:eastAsia="Times New Roman"/>
          <w:sz w:val="32"/>
          <w:szCs w:val="32"/>
        </w:rPr>
      </w:pPr>
      <w:r w:rsidRPr="0015081E">
        <w:rPr>
          <w:sz w:val="32"/>
          <w:szCs w:val="32"/>
          <w:rtl/>
        </w:rPr>
        <w:t>المستثنى</w:t>
      </w:r>
      <w:r w:rsidRPr="0015081E">
        <w:rPr>
          <w:sz w:val="32"/>
          <w:szCs w:val="32"/>
          <w:rtl/>
        </w:rPr>
        <w:br/>
        <w:t xml:space="preserve">مفهوم الاستثناء </w:t>
      </w:r>
      <w:r w:rsidRPr="0015081E">
        <w:rPr>
          <w:sz w:val="32"/>
          <w:szCs w:val="32"/>
          <w:rtl/>
        </w:rPr>
        <w:br/>
        <w:t>إخراج اسم يقع بعد أداة استثناء من الحكم أو المعنى المفهوم قبل الأداة .</w:t>
      </w:r>
      <w:r w:rsidRPr="0015081E">
        <w:rPr>
          <w:sz w:val="32"/>
          <w:szCs w:val="32"/>
          <w:rtl/>
        </w:rPr>
        <w:br/>
        <w:t>فالمستثنى اسم يذكر بعد أداة من أدوات الاستثناء ومخالفا ما قبل الأداة في الحكم مثل :</w:t>
      </w:r>
      <w:r w:rsidRPr="0015081E">
        <w:rPr>
          <w:sz w:val="32"/>
          <w:szCs w:val="32"/>
          <w:rtl/>
        </w:rPr>
        <w:br/>
        <w:t xml:space="preserve">برأ القاضي المتهمين إلا متهما . فالاسم </w:t>
      </w:r>
      <w:r w:rsidRPr="0015081E">
        <w:rPr>
          <w:sz w:val="32"/>
          <w:szCs w:val="32"/>
          <w:rtl/>
        </w:rPr>
        <w:t xml:space="preserve">الواقع بعد أداة الاستثناء "متهما " هو الذي أخرج من الحكم السابق للأداة وهو البراءة , وهو المستثنى من حكم البراءة . </w:t>
      </w:r>
      <w:r w:rsidRPr="0015081E">
        <w:rPr>
          <w:sz w:val="32"/>
          <w:szCs w:val="32"/>
          <w:rtl/>
        </w:rPr>
        <w:br/>
        <w:t>أركان الاستثناء</w:t>
      </w:r>
      <w:r w:rsidRPr="0015081E">
        <w:rPr>
          <w:sz w:val="32"/>
          <w:szCs w:val="32"/>
          <w:rtl/>
        </w:rPr>
        <w:br/>
        <w:t xml:space="preserve">وهي مكونات جملة الاستثناء , التي تتشكل من : </w:t>
      </w:r>
      <w:r w:rsidRPr="0015081E">
        <w:rPr>
          <w:sz w:val="32"/>
          <w:szCs w:val="32"/>
          <w:rtl/>
        </w:rPr>
        <w:br/>
        <w:t>المستثنى "متهماً" والمستثنى منه " المتهمين " ومن الأداة " إلا " ومن الحكم العام</w:t>
      </w:r>
      <w:r w:rsidRPr="0015081E">
        <w:rPr>
          <w:sz w:val="32"/>
          <w:szCs w:val="32"/>
          <w:rtl/>
        </w:rPr>
        <w:t xml:space="preserve"> وهو "البراءة " في الجملة السابقة </w:t>
      </w:r>
      <w:r w:rsidRPr="0015081E">
        <w:rPr>
          <w:sz w:val="32"/>
          <w:szCs w:val="32"/>
          <w:rtl/>
        </w:rPr>
        <w:br/>
        <w:t>أدوات الاستثناء</w:t>
      </w:r>
      <w:r w:rsidRPr="0015081E">
        <w:rPr>
          <w:sz w:val="32"/>
          <w:szCs w:val="32"/>
          <w:rtl/>
        </w:rPr>
        <w:br/>
        <w:t xml:space="preserve">أشهرها ثماني هي : إلا , غير , سوى , ما عدا ، ما خلا ، حاشا , ليس , لا يكون . 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br/>
        <w:t>أنواع الاستثناء</w:t>
      </w:r>
      <w:r w:rsidRPr="0015081E">
        <w:rPr>
          <w:sz w:val="32"/>
          <w:szCs w:val="32"/>
          <w:rtl/>
        </w:rPr>
        <w:br/>
        <w:t>الأول : الاستثناء المتصل :</w:t>
      </w:r>
      <w:r w:rsidRPr="0015081E">
        <w:rPr>
          <w:sz w:val="32"/>
          <w:szCs w:val="32"/>
          <w:rtl/>
        </w:rPr>
        <w:br/>
        <w:t>وهو ما كان فيه المستثنى من نفس نوع السمتثنى منه مثل :</w:t>
      </w:r>
      <w:r w:rsidRPr="0015081E">
        <w:rPr>
          <w:sz w:val="32"/>
          <w:szCs w:val="32"/>
          <w:rtl/>
        </w:rPr>
        <w:br/>
        <w:t>ظهرت النجوم إلا نجمةً . هاجرت</w:t>
      </w:r>
      <w:r w:rsidRPr="0015081E">
        <w:rPr>
          <w:sz w:val="32"/>
          <w:szCs w:val="32"/>
          <w:rtl/>
        </w:rPr>
        <w:t xml:space="preserve"> الطيور إلا الدوريًَ . </w:t>
      </w:r>
      <w:r w:rsidRPr="0015081E">
        <w:rPr>
          <w:sz w:val="32"/>
          <w:szCs w:val="32"/>
          <w:rtl/>
        </w:rPr>
        <w:br/>
        <w:t xml:space="preserve">قلمت الأشجار إلا ثلاثةَ أشجار . عرفت المدعويين إلا واحداً . </w:t>
      </w:r>
      <w:r w:rsidRPr="0015081E">
        <w:rPr>
          <w:sz w:val="32"/>
          <w:szCs w:val="32"/>
          <w:rtl/>
        </w:rPr>
        <w:br/>
        <w:t xml:space="preserve">عرفت المدعويين إلا واحداً </w:t>
      </w:r>
      <w:r w:rsidRPr="0015081E">
        <w:rPr>
          <w:sz w:val="32"/>
          <w:szCs w:val="32"/>
          <w:rtl/>
        </w:rPr>
        <w:br/>
        <w:t xml:space="preserve">عرف : فعل ماضٍ مبني على السكون لاتصاله بضمير المتكلم (تُ) والضمير في محل رفع فاعل </w:t>
      </w:r>
      <w:r w:rsidRPr="0015081E">
        <w:rPr>
          <w:sz w:val="32"/>
          <w:szCs w:val="32"/>
          <w:rtl/>
        </w:rPr>
        <w:br/>
        <w:t xml:space="preserve">المدعوين : مفعول به منصوب علامته الياء لأنه جمع مذكر سالم 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lastRenderedPageBreak/>
        <w:t>إل</w:t>
      </w:r>
      <w:r w:rsidRPr="0015081E">
        <w:rPr>
          <w:sz w:val="32"/>
          <w:szCs w:val="32"/>
          <w:rtl/>
        </w:rPr>
        <w:t xml:space="preserve">ا : أداة استثناء حرف مبني على السكون </w:t>
      </w:r>
      <w:r w:rsidRPr="0015081E">
        <w:rPr>
          <w:sz w:val="32"/>
          <w:szCs w:val="32"/>
          <w:rtl/>
        </w:rPr>
        <w:br/>
        <w:t xml:space="preserve">واحداً : مستثنى منصوب علامته تنوين الفتح 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br/>
        <w:t xml:space="preserve">تعاملت مع المصارف إلا مصرفين </w:t>
      </w:r>
      <w:r w:rsidRPr="0015081E">
        <w:rPr>
          <w:sz w:val="32"/>
          <w:szCs w:val="32"/>
          <w:rtl/>
        </w:rPr>
        <w:br/>
        <w:t xml:space="preserve">تعاملت : فعل وفاعل </w:t>
      </w:r>
      <w:r w:rsidRPr="0015081E">
        <w:rPr>
          <w:sz w:val="32"/>
          <w:szCs w:val="32"/>
          <w:rtl/>
        </w:rPr>
        <w:br/>
        <w:t xml:space="preserve">مع المصارف : شبه جملة جار ومجرور </w:t>
      </w:r>
      <w:r w:rsidRPr="0015081E">
        <w:rPr>
          <w:sz w:val="32"/>
          <w:szCs w:val="32"/>
          <w:rtl/>
        </w:rPr>
        <w:br/>
        <w:t xml:space="preserve">إلا : حرف مبني على السكون </w:t>
      </w:r>
      <w:r w:rsidRPr="0015081E">
        <w:rPr>
          <w:sz w:val="32"/>
          <w:szCs w:val="32"/>
          <w:rtl/>
        </w:rPr>
        <w:br/>
        <w:t>مصرفين : مستثنى منصوب علامته الياء لأنه مثنى</w:t>
      </w:r>
      <w:r w:rsidRPr="0015081E">
        <w:rPr>
          <w:sz w:val="32"/>
          <w:szCs w:val="32"/>
          <w:rtl/>
        </w:rPr>
        <w:br/>
        <w:t>والثاني : الاستثناء</w:t>
      </w:r>
      <w:r w:rsidRPr="0015081E">
        <w:rPr>
          <w:sz w:val="32"/>
          <w:szCs w:val="32"/>
          <w:rtl/>
        </w:rPr>
        <w:t xml:space="preserve"> المنقطع </w:t>
      </w:r>
      <w:r w:rsidRPr="0015081E">
        <w:rPr>
          <w:sz w:val="32"/>
          <w:szCs w:val="32"/>
          <w:rtl/>
        </w:rPr>
        <w:br/>
        <w:t xml:space="preserve">وهو ما كان فيه المستثنى من غير جنس المستثنى منه مثل : رجع الصيادون إلا شباكَهم ، فالمستثنى " الشباك " من غير جنس المستثنى منه " الصيادون " وإنما هو من لوازمهم وأدواتهم . 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br/>
        <w:t xml:space="preserve">رجع الصيادون إلا شباكَهم </w:t>
      </w:r>
      <w:r w:rsidRPr="0015081E">
        <w:rPr>
          <w:sz w:val="32"/>
          <w:szCs w:val="32"/>
          <w:rtl/>
        </w:rPr>
        <w:br/>
        <w:t xml:space="preserve">رجع : فعل ماض مبني على الفتح </w:t>
      </w:r>
      <w:r w:rsidRPr="0015081E">
        <w:rPr>
          <w:sz w:val="32"/>
          <w:szCs w:val="32"/>
          <w:rtl/>
        </w:rPr>
        <w:br/>
        <w:t>الصيادون : فاعل مر</w:t>
      </w:r>
      <w:r w:rsidRPr="0015081E">
        <w:rPr>
          <w:sz w:val="32"/>
          <w:szCs w:val="32"/>
          <w:rtl/>
        </w:rPr>
        <w:t xml:space="preserve">فوع علامته الواو </w:t>
      </w:r>
      <w:r w:rsidRPr="0015081E">
        <w:rPr>
          <w:sz w:val="32"/>
          <w:szCs w:val="32"/>
          <w:rtl/>
        </w:rPr>
        <w:br/>
        <w:t xml:space="preserve">لا : حرف مبني على السكون </w:t>
      </w:r>
      <w:r w:rsidRPr="0015081E">
        <w:rPr>
          <w:sz w:val="32"/>
          <w:szCs w:val="32"/>
          <w:rtl/>
        </w:rPr>
        <w:br/>
        <w:t xml:space="preserve">شباك : مستثنى منصوب علامته الفتحة وهو مضاف </w:t>
      </w:r>
      <w:r w:rsidRPr="0015081E">
        <w:rPr>
          <w:sz w:val="32"/>
          <w:szCs w:val="32"/>
          <w:rtl/>
        </w:rPr>
        <w:br/>
        <w:t>هم : في محل جر بالإضافة</w:t>
      </w:r>
      <w:r w:rsidRPr="0015081E">
        <w:rPr>
          <w:sz w:val="32"/>
          <w:szCs w:val="32"/>
          <w:rtl/>
        </w:rPr>
        <w:br/>
        <w:t xml:space="preserve">ومثل : حضر الضيوف إلا سياراتِهم </w:t>
      </w:r>
      <w:r w:rsidRPr="0015081E">
        <w:rPr>
          <w:sz w:val="32"/>
          <w:szCs w:val="32"/>
          <w:rtl/>
        </w:rPr>
        <w:br/>
        <w:t>وعاد الطيارون إلا الطائراتِ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br/>
        <w:t>وهنالك من يضيف إلى هذين النوعين : الاستثناء المتصل والمنقطع نوعا ثالثا يسمونه الاس</w:t>
      </w:r>
      <w:r w:rsidRPr="0015081E">
        <w:rPr>
          <w:sz w:val="32"/>
          <w:szCs w:val="32"/>
          <w:rtl/>
        </w:rPr>
        <w:t xml:space="preserve">تثناء </w:t>
      </w:r>
      <w:r w:rsidRPr="0015081E">
        <w:rPr>
          <w:sz w:val="32"/>
          <w:szCs w:val="32"/>
          <w:rtl/>
        </w:rPr>
        <w:lastRenderedPageBreak/>
        <w:t>المفرًغ , وهو ليس من باب الاستثناء ولا رابط بينه وبين أسلوب الاستثناء , لعدم وجود مستثنى منه ولا مستثنى , وقد توهموا الاستثناء لوجود إحدى أدواته في الجملة وهي (إلا) التي تدل على الحصر . مثل : ما انتصر إلا الحقُ , وما ساعدت إلا محمدا وما التقيت إلا بز</w:t>
      </w:r>
      <w:r w:rsidRPr="0015081E">
        <w:rPr>
          <w:sz w:val="32"/>
          <w:szCs w:val="32"/>
          <w:rtl/>
        </w:rPr>
        <w:t>يدٍ . حيث تعرب الأسماء بعد أداة الحصر على أنها فاعل , ومفعول به , واسم مجرور وكأن أداة الحصر لا وجود لها .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br/>
        <w:t>حكم المستثنى (وجوب نصب المستثنى)</w:t>
      </w:r>
      <w:r w:rsidRPr="0015081E">
        <w:rPr>
          <w:sz w:val="32"/>
          <w:szCs w:val="32"/>
          <w:rtl/>
        </w:rPr>
        <w:br/>
        <w:t xml:space="preserve">1- أن تكون جملة الاستثناء تامة موجبة , مثل : </w:t>
      </w:r>
      <w:r w:rsidRPr="0015081E">
        <w:rPr>
          <w:sz w:val="32"/>
          <w:szCs w:val="32"/>
          <w:rtl/>
        </w:rPr>
        <w:br/>
        <w:t>نزل اللاعبون إلى الساحة إلا حاميَ المرمى</w:t>
      </w:r>
      <w:r w:rsidRPr="0015081E">
        <w:rPr>
          <w:sz w:val="32"/>
          <w:szCs w:val="32"/>
          <w:rtl/>
        </w:rPr>
        <w:br/>
        <w:t>ردد المنشدون النشيد ما خلا س</w:t>
      </w:r>
      <w:r w:rsidRPr="0015081E">
        <w:rPr>
          <w:sz w:val="32"/>
          <w:szCs w:val="32"/>
          <w:rtl/>
        </w:rPr>
        <w:t xml:space="preserve">عيداً </w:t>
      </w:r>
      <w:r w:rsidRPr="0015081E">
        <w:rPr>
          <w:sz w:val="32"/>
          <w:szCs w:val="32"/>
          <w:rtl/>
        </w:rPr>
        <w:br/>
        <w:t xml:space="preserve">ساومت البائعين ما عدا البقالَ </w:t>
      </w:r>
      <w:r w:rsidRPr="0015081E">
        <w:rPr>
          <w:sz w:val="32"/>
          <w:szCs w:val="32"/>
          <w:rtl/>
        </w:rPr>
        <w:br/>
        <w:t>غردت الطيور ما حاشا الحسونَ</w:t>
      </w:r>
      <w:r w:rsidRPr="0015081E">
        <w:rPr>
          <w:sz w:val="32"/>
          <w:szCs w:val="32"/>
          <w:rtl/>
        </w:rPr>
        <w:br/>
        <w:t>في الأمثلة السابقة نلاحظ أن المستثنى كان منصوبا فيها جميعها , وذلك لأن الجملة مثبته – غير منفية – وأن الاستثناء تام حيث كان المستثنى منه موجودا , ويسمى هذا النوع الاستثناء التام الموجب .</w:t>
      </w:r>
      <w:r w:rsidRPr="0015081E">
        <w:rPr>
          <w:sz w:val="32"/>
          <w:szCs w:val="32"/>
          <w:rtl/>
        </w:rPr>
        <w:br/>
        <w:t xml:space="preserve">2- </w:t>
      </w:r>
      <w:r w:rsidRPr="0015081E">
        <w:rPr>
          <w:sz w:val="32"/>
          <w:szCs w:val="32"/>
          <w:rtl/>
        </w:rPr>
        <w:t>أن تكَون جملة الاستثناء تامة – وجود المستثنى – منفية شريطة أن يتقدم المستثنى على المستثنى منه مثل</w:t>
      </w:r>
      <w:r w:rsidRPr="0015081E">
        <w:rPr>
          <w:sz w:val="32"/>
          <w:szCs w:val="32"/>
          <w:rtl/>
        </w:rPr>
        <w:br/>
        <w:t>ما جاء إلا علياً أحدٌ</w:t>
      </w:r>
      <w:r w:rsidRPr="0015081E">
        <w:rPr>
          <w:sz w:val="32"/>
          <w:szCs w:val="32"/>
          <w:rtl/>
        </w:rPr>
        <w:br/>
        <w:t xml:space="preserve">مثل قول الشاعر : </w:t>
      </w:r>
      <w:r w:rsidRPr="0015081E">
        <w:rPr>
          <w:sz w:val="32"/>
          <w:szCs w:val="32"/>
          <w:rtl/>
        </w:rPr>
        <w:br/>
        <w:t>ما لي إلا آلَ أحمدَ شيعةٌ ومالي إلا مذهبَ الحق مذهب</w:t>
      </w:r>
      <w:r w:rsidRPr="0015081E">
        <w:rPr>
          <w:sz w:val="32"/>
          <w:szCs w:val="32"/>
          <w:rtl/>
        </w:rPr>
        <w:br/>
        <w:t>3- أن يكون المستثنى منه من غير جنس المستثنى منه – في الاستثناء الم</w:t>
      </w:r>
      <w:r w:rsidRPr="0015081E">
        <w:rPr>
          <w:sz w:val="32"/>
          <w:szCs w:val="32"/>
          <w:rtl/>
        </w:rPr>
        <w:t>نقطع - سواء أكانت الجملة مثبتة أم منفية . نقول :</w:t>
      </w:r>
      <w:r w:rsidRPr="0015081E">
        <w:rPr>
          <w:sz w:val="32"/>
          <w:szCs w:val="32"/>
          <w:rtl/>
        </w:rPr>
        <w:br/>
        <w:t xml:space="preserve">عاد الحصادون إلا مناجلَهم 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lastRenderedPageBreak/>
        <w:t>صعد الركاب إلى الطائرة إلا حقائبَهَم</w:t>
      </w:r>
      <w:r w:rsidRPr="0015081E">
        <w:rPr>
          <w:sz w:val="32"/>
          <w:szCs w:val="32"/>
          <w:rtl/>
        </w:rPr>
        <w:br/>
        <w:t xml:space="preserve">وهكذا نلاحظ أن نصب المستثنى واجب في الحالات التالية : </w:t>
      </w:r>
      <w:r w:rsidRPr="0015081E">
        <w:rPr>
          <w:sz w:val="32"/>
          <w:szCs w:val="32"/>
          <w:rtl/>
        </w:rPr>
        <w:br/>
        <w:t xml:space="preserve">1- إذا كان الاستثناء تاما مثبتا </w:t>
      </w:r>
      <w:r w:rsidRPr="0015081E">
        <w:rPr>
          <w:sz w:val="32"/>
          <w:szCs w:val="32"/>
          <w:rtl/>
        </w:rPr>
        <w:br/>
        <w:t>2- إذا كان الاستثناء تاما مثبتا أو منفيا , وتقدم المستث</w:t>
      </w:r>
      <w:r w:rsidRPr="0015081E">
        <w:rPr>
          <w:sz w:val="32"/>
          <w:szCs w:val="32"/>
          <w:rtl/>
        </w:rPr>
        <w:t xml:space="preserve">نى على المستثنى منه . </w:t>
      </w:r>
      <w:r w:rsidRPr="0015081E">
        <w:rPr>
          <w:sz w:val="32"/>
          <w:szCs w:val="32"/>
          <w:rtl/>
        </w:rPr>
        <w:br/>
        <w:t>3- في الاستثناء المنقطع سواء أكانت جملة الاستثناء تامة مثبتة , أم كانت منفية</w:t>
      </w:r>
      <w:r w:rsidRPr="0015081E">
        <w:rPr>
          <w:sz w:val="32"/>
          <w:szCs w:val="32"/>
          <w:rtl/>
        </w:rPr>
        <w:br/>
        <w:t>جواز النصب واتباع المستثنى للمستثنى منه "إبداله منه"</w:t>
      </w:r>
      <w:r w:rsidRPr="0015081E">
        <w:rPr>
          <w:sz w:val="32"/>
          <w:szCs w:val="32"/>
          <w:rtl/>
        </w:rPr>
        <w:br/>
        <w:t xml:space="preserve">لم يحضر المسؤولون إلا المحافظَ , المحافظُ </w:t>
      </w:r>
      <w:r w:rsidRPr="0015081E">
        <w:rPr>
          <w:sz w:val="32"/>
          <w:szCs w:val="32"/>
          <w:rtl/>
        </w:rPr>
        <w:br/>
        <w:t>حيث يعرب المحافظ على أنه مستثنى منصوب, أو بدل مرفوع من "المس</w:t>
      </w:r>
      <w:r w:rsidRPr="0015081E">
        <w:rPr>
          <w:sz w:val="32"/>
          <w:szCs w:val="32"/>
          <w:rtl/>
        </w:rPr>
        <w:t>ؤولون</w:t>
      </w:r>
      <w:r w:rsidRPr="0015081E">
        <w:rPr>
          <w:sz w:val="32"/>
          <w:szCs w:val="32"/>
          <w:rtl/>
        </w:rPr>
        <w:br/>
        <w:t xml:space="preserve">ما صدقت الخطباءَ إلا خطيباً ، خطيبا </w:t>
      </w:r>
      <w:r w:rsidRPr="0015081E">
        <w:rPr>
          <w:sz w:val="32"/>
          <w:szCs w:val="32"/>
          <w:rtl/>
        </w:rPr>
        <w:br/>
        <w:t>خطيبا : مستثنى منصوب أو بدل من مفعول به منصوب (الخطباء)</w:t>
      </w:r>
      <w:r w:rsidRPr="0015081E">
        <w:rPr>
          <w:sz w:val="32"/>
          <w:szCs w:val="32"/>
          <w:rtl/>
        </w:rPr>
        <w:br/>
        <w:t xml:space="preserve">ما تعاملت مع مكاتب السفر عدا مكتبا ، مكتبٍ </w:t>
      </w:r>
      <w:r w:rsidRPr="0015081E">
        <w:rPr>
          <w:sz w:val="32"/>
          <w:szCs w:val="32"/>
          <w:rtl/>
        </w:rPr>
        <w:br/>
        <w:t>مكتبا : مستثنى منصوب أو بدل من اسم مجرور- مكاتب -لعلنا نلاحظ ان المستثنى كان في الجمل السابقة منصوبا وجاز معه إعر</w:t>
      </w:r>
      <w:r w:rsidRPr="0015081E">
        <w:rPr>
          <w:sz w:val="32"/>
          <w:szCs w:val="32"/>
          <w:rtl/>
        </w:rPr>
        <w:t>اب آخر هو البدل من الاسم السابق له (المستثنى منه). والسبب في ذلك هو كون الاستثناء تاما – لوجود المستثنى منه في الجمل – أولا , ولكونه غير مثبت – منفيا – ثانيا .</w:t>
      </w:r>
      <w:r w:rsidRPr="0015081E">
        <w:rPr>
          <w:sz w:val="32"/>
          <w:szCs w:val="32"/>
          <w:rtl/>
        </w:rPr>
        <w:br/>
        <w:t>لذا يجوز نصب المستثنى أو إبداله من المستثنى منه عندما تكون جملة الاستثناء تامة ومنفية. هذا ويعام</w:t>
      </w:r>
      <w:r w:rsidRPr="0015081E">
        <w:rPr>
          <w:sz w:val="32"/>
          <w:szCs w:val="32"/>
          <w:rtl/>
        </w:rPr>
        <w:t xml:space="preserve">ل النهي والاستفهام الإنكاري – الذي لا يحتمل إجابة – معاملة النفي . </w:t>
      </w:r>
      <w:r w:rsidRPr="0015081E">
        <w:rPr>
          <w:sz w:val="32"/>
          <w:szCs w:val="32"/>
          <w:rtl/>
        </w:rPr>
        <w:br/>
        <w:t>نقول في النهي :</w:t>
      </w:r>
      <w:r w:rsidRPr="0015081E">
        <w:rPr>
          <w:sz w:val="32"/>
          <w:szCs w:val="32"/>
          <w:rtl/>
        </w:rPr>
        <w:br/>
        <w:t>لا يجلس أحدٌ إلا الناجحَ أو الناجحُ</w:t>
      </w:r>
      <w:r w:rsidRPr="0015081E">
        <w:rPr>
          <w:sz w:val="32"/>
          <w:szCs w:val="32"/>
          <w:rtl/>
        </w:rPr>
        <w:br/>
        <w:t xml:space="preserve">لا : حرف نهي مبني على السكون </w:t>
      </w:r>
      <w:r w:rsidRPr="0015081E">
        <w:rPr>
          <w:sz w:val="32"/>
          <w:szCs w:val="32"/>
          <w:rtl/>
        </w:rPr>
        <w:br/>
        <w:t xml:space="preserve">أحد : فاعل مرفوع </w:t>
      </w:r>
      <w:r w:rsidRPr="0015081E">
        <w:rPr>
          <w:sz w:val="32"/>
          <w:szCs w:val="32"/>
          <w:rtl/>
        </w:rPr>
        <w:br/>
        <w:t xml:space="preserve">إلا : أداة استثناء مبنية على السكون </w:t>
      </w:r>
      <w:r w:rsidRPr="0015081E">
        <w:rPr>
          <w:sz w:val="32"/>
          <w:szCs w:val="32"/>
          <w:rtl/>
        </w:rPr>
        <w:br/>
        <w:t xml:space="preserve">الناجحَ : مستثنى منصوب 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lastRenderedPageBreak/>
        <w:t xml:space="preserve">الناجحُ : بدل من أحد مرفوع </w:t>
      </w:r>
      <w:r w:rsidRPr="0015081E">
        <w:rPr>
          <w:sz w:val="32"/>
          <w:szCs w:val="32"/>
          <w:rtl/>
        </w:rPr>
        <w:t>– لأن الجملة واقعة في أسلوب النهي</w:t>
      </w:r>
      <w:r w:rsidRPr="0015081E">
        <w:rPr>
          <w:sz w:val="32"/>
          <w:szCs w:val="32"/>
          <w:rtl/>
        </w:rPr>
        <w:br/>
        <w:t xml:space="preserve">وفي الاستفهام الإنكاري نقول : </w:t>
      </w:r>
      <w:r w:rsidRPr="0015081E">
        <w:rPr>
          <w:sz w:val="32"/>
          <w:szCs w:val="32"/>
          <w:rtl/>
        </w:rPr>
        <w:br/>
        <w:t xml:space="preserve">من ينكر فصل الوحدة إلا المكابرَ , المكابرُ </w:t>
      </w:r>
      <w:r w:rsidRPr="0015081E">
        <w:rPr>
          <w:sz w:val="32"/>
          <w:szCs w:val="32"/>
          <w:rtl/>
        </w:rPr>
        <w:br/>
        <w:t xml:space="preserve">المكابرَ : مستثنى منصوب </w:t>
      </w:r>
      <w:r w:rsidRPr="0015081E">
        <w:rPr>
          <w:sz w:val="32"/>
          <w:szCs w:val="32"/>
          <w:rtl/>
        </w:rPr>
        <w:br/>
        <w:t xml:space="preserve">المكابرُ : بدل مرفوع من الفاعل المستتر في الفعل (ينكر ) </w:t>
      </w:r>
      <w:r w:rsidRPr="0015081E">
        <w:rPr>
          <w:sz w:val="32"/>
          <w:szCs w:val="32"/>
          <w:rtl/>
        </w:rPr>
        <w:br/>
        <w:t>هذا وقد يكون النفي بغير أدوات النفي ، وإنما يفهم ذلك من المعنى .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t xml:space="preserve">مثل : فني الجسمُ إلا العظمَ , العظمُ ، لأن معنى فني لم يبق </w:t>
      </w:r>
      <w:r w:rsidRPr="0015081E">
        <w:rPr>
          <w:sz w:val="32"/>
          <w:szCs w:val="32"/>
          <w:rtl/>
        </w:rPr>
        <w:br/>
        <w:t xml:space="preserve">ومثل :قوله تعالى"ويأبى الله إلا أن يتم نوره ولو كره الكافرون"، لأن معنى يأبى </w:t>
      </w:r>
      <w:r w:rsidRPr="0015081E">
        <w:rPr>
          <w:sz w:val="32"/>
          <w:szCs w:val="32"/>
          <w:rtl/>
        </w:rPr>
        <w:br/>
        <w:t>"لا يرضى" ، إلا أن يتم = إلا اتمامَ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br/>
        <w:t>جواز نصب المستثنى وجره مع الأدوات عدا , خلا ,حاشا والتي يعتبرها النحويون حروف جر.</w:t>
      </w:r>
      <w:r w:rsidRPr="0015081E">
        <w:rPr>
          <w:sz w:val="32"/>
          <w:szCs w:val="32"/>
          <w:rtl/>
        </w:rPr>
        <w:br/>
        <w:t xml:space="preserve">نقول : قطفت الأزهار عدا الوردَ ، الوردِ </w:t>
      </w:r>
      <w:r w:rsidRPr="0015081E">
        <w:rPr>
          <w:sz w:val="32"/>
          <w:szCs w:val="32"/>
          <w:rtl/>
        </w:rPr>
        <w:br/>
        <w:t xml:space="preserve">زينت الغرفَ خلا غرفةً , غرفةٍ </w:t>
      </w:r>
      <w:r w:rsidRPr="0015081E">
        <w:rPr>
          <w:sz w:val="32"/>
          <w:szCs w:val="32"/>
          <w:rtl/>
        </w:rPr>
        <w:br/>
        <w:t>زرت مدارس الحي حاشا مدرسةً , مدرسةٍ</w:t>
      </w:r>
      <w:r w:rsidRPr="0015081E">
        <w:rPr>
          <w:sz w:val="32"/>
          <w:szCs w:val="32"/>
          <w:rtl/>
        </w:rPr>
        <w:br/>
        <w:t xml:space="preserve">أدوات الاستثناء </w:t>
      </w:r>
      <w:r w:rsidRPr="0015081E">
        <w:rPr>
          <w:sz w:val="32"/>
          <w:szCs w:val="32"/>
          <w:rtl/>
        </w:rPr>
        <w:br/>
        <w:t>إلا : وهي أداة استثناء في جملة الاستثناء , وأداة حصر في غير ذلك ، مثل :</w:t>
      </w:r>
      <w:r w:rsidRPr="0015081E">
        <w:rPr>
          <w:sz w:val="32"/>
          <w:szCs w:val="32"/>
          <w:rtl/>
        </w:rPr>
        <w:br/>
        <w:t xml:space="preserve">ما فاز إلا المجدُ </w:t>
      </w:r>
      <w:r w:rsidRPr="0015081E">
        <w:rPr>
          <w:sz w:val="32"/>
          <w:szCs w:val="32"/>
          <w:rtl/>
        </w:rPr>
        <w:br/>
        <w:t xml:space="preserve">ما قرأت إلا مقدمةَ الكتاب </w:t>
      </w:r>
      <w:r w:rsidRPr="0015081E">
        <w:rPr>
          <w:sz w:val="32"/>
          <w:szCs w:val="32"/>
          <w:rtl/>
        </w:rPr>
        <w:br/>
        <w:t>ما تعاملت إل</w:t>
      </w:r>
      <w:r w:rsidRPr="0015081E">
        <w:rPr>
          <w:sz w:val="32"/>
          <w:szCs w:val="32"/>
          <w:rtl/>
        </w:rPr>
        <w:t xml:space="preserve">ا بالدينارِ </w:t>
      </w:r>
      <w:r w:rsidRPr="0015081E">
        <w:rPr>
          <w:sz w:val="32"/>
          <w:szCs w:val="32"/>
          <w:rtl/>
        </w:rPr>
        <w:br/>
        <w:t xml:space="preserve">غير وسوى : وهما في الاستثناء اسمان يعربان إعراب المستثنى ويحملان على (إلا) - يعنيان معنى إلا - ويثبت لهما الإعراب الذي يكون للاسم بعد إلا في الاستثناء –المستثنى- . ففي الاستثناء التام المثبت ، نقول : </w:t>
      </w:r>
      <w:r w:rsidRPr="0015081E">
        <w:rPr>
          <w:sz w:val="32"/>
          <w:szCs w:val="32"/>
          <w:rtl/>
        </w:rPr>
        <w:br/>
        <w:t xml:space="preserve">فهم التلاميذ القاعدة غيرَ سميرٍ 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lastRenderedPageBreak/>
        <w:t>فهم التلا</w:t>
      </w:r>
      <w:r w:rsidRPr="0015081E">
        <w:rPr>
          <w:sz w:val="32"/>
          <w:szCs w:val="32"/>
          <w:rtl/>
        </w:rPr>
        <w:t xml:space="preserve">ميذ : فعل وفاعل </w:t>
      </w:r>
      <w:r w:rsidRPr="0015081E">
        <w:rPr>
          <w:sz w:val="32"/>
          <w:szCs w:val="32"/>
          <w:rtl/>
        </w:rPr>
        <w:br/>
        <w:t>القاعدة : مفعول به</w:t>
      </w:r>
      <w:r w:rsidRPr="0015081E">
        <w:rPr>
          <w:sz w:val="32"/>
          <w:szCs w:val="32"/>
          <w:rtl/>
        </w:rPr>
        <w:br/>
        <w:t>غير : مستثنى منصوب علامته الفتحة وهو مضاف</w:t>
      </w:r>
      <w:r w:rsidRPr="0015081E">
        <w:rPr>
          <w:sz w:val="32"/>
          <w:szCs w:val="32"/>
          <w:rtl/>
        </w:rPr>
        <w:br/>
        <w:t>سمير : مضاف إليه مجرور</w:t>
      </w:r>
      <w:r w:rsidRPr="0015081E">
        <w:rPr>
          <w:sz w:val="32"/>
          <w:szCs w:val="32"/>
          <w:rtl/>
        </w:rPr>
        <w:br/>
        <w:t>ركب المسافرون الطائرة سوى صالحٍ</w:t>
      </w:r>
      <w:r w:rsidRPr="0015081E">
        <w:rPr>
          <w:sz w:val="32"/>
          <w:szCs w:val="32"/>
          <w:rtl/>
        </w:rPr>
        <w:br/>
        <w:t xml:space="preserve">ركب المسافرون : فعل وفاعل . </w:t>
      </w:r>
      <w:r w:rsidRPr="0015081E">
        <w:rPr>
          <w:sz w:val="32"/>
          <w:szCs w:val="32"/>
          <w:rtl/>
        </w:rPr>
        <w:br/>
        <w:t xml:space="preserve">الطائرة : مفعول به منصوب </w:t>
      </w:r>
      <w:r w:rsidRPr="0015081E">
        <w:rPr>
          <w:sz w:val="32"/>
          <w:szCs w:val="32"/>
          <w:rtl/>
        </w:rPr>
        <w:br/>
        <w:t xml:space="preserve">سوى : مستثنى منصوب علامته الفتحة المقدرة على آخره وهو مضاف </w:t>
      </w:r>
      <w:r w:rsidRPr="0015081E">
        <w:rPr>
          <w:sz w:val="32"/>
          <w:szCs w:val="32"/>
          <w:rtl/>
        </w:rPr>
        <w:br/>
        <w:t>صالح : م</w:t>
      </w:r>
      <w:r w:rsidRPr="0015081E">
        <w:rPr>
          <w:sz w:val="32"/>
          <w:szCs w:val="32"/>
          <w:rtl/>
        </w:rPr>
        <w:t>ضاف إليه .</w:t>
      </w:r>
      <w:r w:rsidRPr="0015081E">
        <w:rPr>
          <w:sz w:val="32"/>
          <w:szCs w:val="32"/>
          <w:rtl/>
        </w:rPr>
        <w:br/>
        <w:t>لعلنا نلاحظ أن إعراب غير وسوى في الجملتين السابقتين كان كإعراب الاسم الذي يأتي بعد إلا – المستثنى – ولذا أعربت كل واحدة على أنها مستثنى منصوب وفي الوقت نفسه كانت كلتاهما مضافتين والاسم الواقع بعدهما , كان مضافا إليه مجروراً .</w:t>
      </w:r>
      <w:r w:rsidRPr="0015081E">
        <w:rPr>
          <w:sz w:val="32"/>
          <w:szCs w:val="32"/>
          <w:rtl/>
        </w:rPr>
        <w:br/>
        <w:t>أما في الاستثناء ال</w:t>
      </w:r>
      <w:r w:rsidRPr="0015081E">
        <w:rPr>
          <w:sz w:val="32"/>
          <w:szCs w:val="32"/>
          <w:rtl/>
        </w:rPr>
        <w:t xml:space="preserve">تام المنفي , فنقول : </w:t>
      </w:r>
      <w:r w:rsidRPr="0015081E">
        <w:rPr>
          <w:sz w:val="32"/>
          <w:szCs w:val="32"/>
          <w:rtl/>
        </w:rPr>
        <w:br/>
        <w:t xml:space="preserve">ما أتم الدورانَ حول المضمار أحد غيرَ , غيرُ لاعبٍ </w:t>
      </w:r>
      <w:r w:rsidRPr="0015081E">
        <w:rPr>
          <w:sz w:val="32"/>
          <w:szCs w:val="32"/>
          <w:rtl/>
        </w:rPr>
        <w:br/>
        <w:t>غير : مستثنى منصوب</w:t>
      </w:r>
      <w:r w:rsidRPr="0015081E">
        <w:rPr>
          <w:sz w:val="32"/>
          <w:szCs w:val="32"/>
          <w:rtl/>
        </w:rPr>
        <w:br/>
        <w:t>غير : بدل مرفوع</w:t>
      </w:r>
      <w:r w:rsidRPr="0015081E">
        <w:rPr>
          <w:sz w:val="32"/>
          <w:szCs w:val="32"/>
          <w:rtl/>
        </w:rPr>
        <w:br/>
        <w:t>ما صدقت أحداً غيرَ ، غيرَ عادلٍ</w:t>
      </w:r>
      <w:r w:rsidRPr="0015081E">
        <w:rPr>
          <w:sz w:val="32"/>
          <w:szCs w:val="32"/>
          <w:rtl/>
        </w:rPr>
        <w:br/>
        <w:t>غير : مستثنى منصوب</w:t>
      </w:r>
      <w:r w:rsidRPr="0015081E">
        <w:rPr>
          <w:sz w:val="32"/>
          <w:szCs w:val="32"/>
          <w:rtl/>
        </w:rPr>
        <w:br/>
        <w:t xml:space="preserve">غير : بدل منصوب 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br/>
        <w:t>ما وثقت بتاجر سوى ، عبيدٍ</w:t>
      </w:r>
      <w:r w:rsidRPr="0015081E">
        <w:rPr>
          <w:sz w:val="32"/>
          <w:szCs w:val="32"/>
          <w:rtl/>
        </w:rPr>
        <w:br/>
        <w:t xml:space="preserve">سوى : مستثنى منصوب </w:t>
      </w:r>
      <w:r w:rsidRPr="0015081E">
        <w:rPr>
          <w:sz w:val="32"/>
          <w:szCs w:val="32"/>
          <w:rtl/>
        </w:rPr>
        <w:br/>
        <w:t>سوى : بدل مجرور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lastRenderedPageBreak/>
        <w:t>ما كتبت من الرسال</w:t>
      </w:r>
      <w:r w:rsidRPr="0015081E">
        <w:rPr>
          <w:sz w:val="32"/>
          <w:szCs w:val="32"/>
          <w:rtl/>
        </w:rPr>
        <w:t>ة سوى فصلين</w:t>
      </w:r>
      <w:r w:rsidRPr="0015081E">
        <w:rPr>
          <w:sz w:val="32"/>
          <w:szCs w:val="32"/>
          <w:rtl/>
        </w:rPr>
        <w:br/>
        <w:t xml:space="preserve">سوى : مستثنى منصوب </w:t>
      </w:r>
      <w:r w:rsidRPr="0015081E">
        <w:rPr>
          <w:sz w:val="32"/>
          <w:szCs w:val="32"/>
          <w:rtl/>
        </w:rPr>
        <w:br/>
        <w:t>سوى : بدل مجرور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br/>
        <w:t>نلاحظ أن غير وسوى في الاستثناء التام المنفي تعربان مستثنى منصوب أو تعربان على البدلية من المستثنى منه ، ويكون الاسم الواقع بعدهما مجروراً بالإضافة</w:t>
      </w:r>
      <w:r w:rsidRPr="0015081E">
        <w:rPr>
          <w:sz w:val="32"/>
          <w:szCs w:val="32"/>
          <w:rtl/>
        </w:rPr>
        <w:br/>
        <w:t>أما في غير أسلوب الاستثناء فتعربان وفق موقعهما من الجملة مثل</w:t>
      </w:r>
      <w:r w:rsidRPr="0015081E">
        <w:rPr>
          <w:sz w:val="32"/>
          <w:szCs w:val="32"/>
          <w:rtl/>
        </w:rPr>
        <w:t xml:space="preserve"> :</w:t>
      </w:r>
      <w:r w:rsidRPr="0015081E">
        <w:rPr>
          <w:sz w:val="32"/>
          <w:szCs w:val="32"/>
          <w:rtl/>
        </w:rPr>
        <w:br/>
        <w:t>ما احتُرمَ غيرُ العاملِ</w:t>
      </w:r>
      <w:r w:rsidRPr="0015081E">
        <w:rPr>
          <w:sz w:val="32"/>
          <w:szCs w:val="32"/>
          <w:rtl/>
        </w:rPr>
        <w:br/>
        <w:t>غير : نائب فاعل مرفوع</w:t>
      </w:r>
      <w:r w:rsidRPr="0015081E">
        <w:rPr>
          <w:sz w:val="32"/>
          <w:szCs w:val="32"/>
          <w:rtl/>
        </w:rPr>
        <w:br/>
        <w:t>ما انتقدت سوى المقصرِ</w:t>
      </w:r>
      <w:r w:rsidRPr="0015081E">
        <w:rPr>
          <w:sz w:val="32"/>
          <w:szCs w:val="32"/>
          <w:rtl/>
        </w:rPr>
        <w:br/>
        <w:t>سوى : مفعول به منصوب بفتحة مقدرة على آخرها .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br/>
        <w:t xml:space="preserve">ما أعطيت غيرَ المحتاجِ </w:t>
      </w:r>
      <w:r w:rsidRPr="0015081E">
        <w:rPr>
          <w:sz w:val="32"/>
          <w:szCs w:val="32"/>
          <w:rtl/>
        </w:rPr>
        <w:br/>
        <w:t>غير : مفعول به منصوب</w:t>
      </w:r>
      <w:r w:rsidRPr="0015081E">
        <w:rPr>
          <w:sz w:val="32"/>
          <w:szCs w:val="32"/>
          <w:rtl/>
        </w:rPr>
        <w:br/>
        <w:t xml:space="preserve">ما مررت بغيرِ عاملٍ </w:t>
      </w:r>
      <w:r w:rsidRPr="0015081E">
        <w:rPr>
          <w:sz w:val="32"/>
          <w:szCs w:val="32"/>
          <w:rtl/>
        </w:rPr>
        <w:br/>
        <w:t>غير : اسم مجرور بغير</w:t>
      </w:r>
      <w:r w:rsidRPr="0015081E">
        <w:rPr>
          <w:sz w:val="32"/>
          <w:szCs w:val="32"/>
          <w:rtl/>
        </w:rPr>
        <w:br/>
        <w:t>الأدوات : خلا , عدا , حاشا ويكون المستثنى بعدهما إما</w:t>
      </w:r>
      <w:r w:rsidRPr="0015081E">
        <w:rPr>
          <w:sz w:val="32"/>
          <w:szCs w:val="32"/>
          <w:rtl/>
        </w:rPr>
        <w:t xml:space="preserve"> منصوبا أو مجروراً باعتبار أن هذه الأدوات حروف جر .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br/>
        <w:t>ما خلا و ماعدا – ويمنع جل النحويين استعمال (ما) مع (حاشا) ويكون المستثنى بعدهما إما منصوبا على الاستثناء أو منصوبا على أنه مفعول به .</w:t>
      </w:r>
      <w:r w:rsidRPr="0015081E">
        <w:rPr>
          <w:sz w:val="32"/>
          <w:szCs w:val="32"/>
          <w:rtl/>
        </w:rPr>
        <w:br/>
        <w:t xml:space="preserve">وهنالك أداتان هما ليس ولا يكون ولا تعتبران في الاستثناء فعلين , إنما </w:t>
      </w:r>
      <w:r w:rsidRPr="0015081E">
        <w:rPr>
          <w:sz w:val="32"/>
          <w:szCs w:val="32"/>
          <w:rtl/>
        </w:rPr>
        <w:t>تعتبر كل واحدة أداة ترادف معنى (إلا )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lastRenderedPageBreak/>
        <w:t>نقول : سافر القوم ليس الأميرَ</w:t>
      </w:r>
      <w:r w:rsidRPr="0015081E">
        <w:rPr>
          <w:sz w:val="32"/>
          <w:szCs w:val="32"/>
          <w:rtl/>
        </w:rPr>
        <w:br/>
        <w:t xml:space="preserve">سافر القوم : فعل وفاعل </w:t>
      </w:r>
      <w:r w:rsidRPr="0015081E">
        <w:rPr>
          <w:sz w:val="32"/>
          <w:szCs w:val="32"/>
          <w:rtl/>
        </w:rPr>
        <w:br/>
        <w:t xml:space="preserve">ليس : أداة استثناء مبنية على الفتح بمعنى (إلا) </w:t>
      </w:r>
      <w:r w:rsidRPr="0015081E">
        <w:rPr>
          <w:sz w:val="32"/>
          <w:szCs w:val="32"/>
          <w:rtl/>
        </w:rPr>
        <w:br/>
        <w:t>الأمير : مستثنى منصوب علامته الفتحة</w:t>
      </w:r>
      <w:r w:rsidRPr="0015081E">
        <w:rPr>
          <w:sz w:val="32"/>
          <w:szCs w:val="32"/>
          <w:rtl/>
        </w:rPr>
        <w:br/>
        <w:t>انسحب الجنود لا يكونُ القائدَ</w:t>
      </w:r>
      <w:r w:rsidRPr="0015081E">
        <w:rPr>
          <w:sz w:val="32"/>
          <w:szCs w:val="32"/>
          <w:rtl/>
        </w:rPr>
        <w:br/>
        <w:t xml:space="preserve">انسحب الجنود : فعل وفاعل </w:t>
      </w:r>
      <w:r w:rsidRPr="0015081E">
        <w:rPr>
          <w:sz w:val="32"/>
          <w:szCs w:val="32"/>
          <w:rtl/>
        </w:rPr>
        <w:br/>
        <w:t>لا يكون : أداة استثناء ب</w:t>
      </w:r>
      <w:r w:rsidRPr="0015081E">
        <w:rPr>
          <w:sz w:val="32"/>
          <w:szCs w:val="32"/>
          <w:rtl/>
        </w:rPr>
        <w:t>معنى (إلا)</w:t>
      </w:r>
      <w:r w:rsidRPr="0015081E">
        <w:rPr>
          <w:sz w:val="32"/>
          <w:szCs w:val="32"/>
          <w:rtl/>
        </w:rPr>
        <w:br/>
        <w:t>القائد : مستثنى منصوب علامته الفتحة</w:t>
      </w:r>
      <w:r w:rsidRPr="0015081E">
        <w:rPr>
          <w:sz w:val="32"/>
          <w:szCs w:val="32"/>
          <w:rtl/>
        </w:rPr>
        <w:br/>
        <w:t>شبه الاستثناء لاسيما وبيدَ</w:t>
      </w:r>
      <w:r w:rsidRPr="0015081E">
        <w:rPr>
          <w:sz w:val="32"/>
          <w:szCs w:val="32"/>
          <w:rtl/>
        </w:rPr>
        <w:br/>
        <w:t xml:space="preserve">لا سيما كلمة مركبة من لا النافية للجنس ومن (سيًَ) التي تعني (مثلَ) ومثناها سيان . وتستعمل لاسيما لترجيح ما بعدها على ما قبلها . </w:t>
      </w:r>
      <w:r w:rsidRPr="0015081E">
        <w:rPr>
          <w:sz w:val="32"/>
          <w:szCs w:val="32"/>
          <w:rtl/>
        </w:rPr>
        <w:br/>
        <w:t>نقول : أحب الأزهار ولاسيما النرجسِ , حيث رجحت حب النر</w:t>
      </w:r>
      <w:r w:rsidRPr="0015081E">
        <w:rPr>
          <w:sz w:val="32"/>
          <w:szCs w:val="32"/>
          <w:rtl/>
        </w:rPr>
        <w:t>جس على غيره من الأزهار .</w:t>
      </w:r>
      <w:r w:rsidRPr="0015081E">
        <w:rPr>
          <w:sz w:val="32"/>
          <w:szCs w:val="32"/>
          <w:rtl/>
        </w:rPr>
        <w:br/>
        <w:t>وحكم إعراب الاسم الواقع بعدها – إن كان نكرة – جاز رفعه ونصبه وجره . مثل :</w:t>
      </w:r>
      <w:r w:rsidRPr="0015081E">
        <w:rPr>
          <w:sz w:val="32"/>
          <w:szCs w:val="32"/>
          <w:rtl/>
        </w:rPr>
        <w:br/>
        <w:t xml:space="preserve">كل كريم محبوب ولا سيما كريمٌ مثلُك </w:t>
      </w:r>
      <w:r w:rsidRPr="0015081E">
        <w:rPr>
          <w:sz w:val="32"/>
          <w:szCs w:val="32"/>
          <w:rtl/>
        </w:rPr>
        <w:br/>
        <w:t xml:space="preserve">كل : مبتدأ مرفوع علامته الفتحة وهو مضاف </w:t>
      </w:r>
      <w:r w:rsidRPr="0015081E">
        <w:rPr>
          <w:sz w:val="32"/>
          <w:szCs w:val="32"/>
          <w:rtl/>
        </w:rPr>
        <w:br/>
        <w:t xml:space="preserve">كريم : مضاف إليه مجرور علامته تنوين الكسر </w:t>
      </w:r>
      <w:r w:rsidRPr="0015081E">
        <w:rPr>
          <w:sz w:val="32"/>
          <w:szCs w:val="32"/>
          <w:rtl/>
        </w:rPr>
        <w:br/>
        <w:t xml:space="preserve">محبوب : خبر مرفوع </w:t>
      </w:r>
      <w:r w:rsidRPr="0015081E">
        <w:rPr>
          <w:sz w:val="32"/>
          <w:szCs w:val="32"/>
          <w:rtl/>
        </w:rPr>
        <w:br/>
        <w:t>لا : نافية للجنس ح</w:t>
      </w:r>
      <w:r w:rsidRPr="0015081E">
        <w:rPr>
          <w:sz w:val="32"/>
          <w:szCs w:val="32"/>
          <w:rtl/>
        </w:rPr>
        <w:t xml:space="preserve">رف مبني على السكون </w:t>
      </w:r>
      <w:r w:rsidRPr="0015081E">
        <w:rPr>
          <w:sz w:val="32"/>
          <w:szCs w:val="32"/>
          <w:rtl/>
        </w:rPr>
        <w:br/>
        <w:t>سيَُ : اسم لا النافية للجنس منصوب بالفتحة لأنه مضاف</w:t>
      </w:r>
      <w:r w:rsidRPr="0015081E">
        <w:rPr>
          <w:sz w:val="32"/>
          <w:szCs w:val="32"/>
          <w:rtl/>
        </w:rPr>
        <w:br/>
        <w:t xml:space="preserve">ما : زائدة </w:t>
      </w:r>
      <w:r w:rsidRPr="0015081E">
        <w:rPr>
          <w:sz w:val="32"/>
          <w:szCs w:val="32"/>
          <w:rtl/>
        </w:rPr>
        <w:br/>
        <w:t xml:space="preserve">كريم : خبر لمبتدأ محذوف وجوبا تقديره هو . </w:t>
      </w:r>
      <w:r w:rsidRPr="0015081E">
        <w:rPr>
          <w:sz w:val="32"/>
          <w:szCs w:val="32"/>
          <w:rtl/>
        </w:rPr>
        <w:br/>
        <w:t>مثل : نعت مرفوع , وهو مضاف ك : في محل جر بالإضافة</w:t>
      </w:r>
      <w:r w:rsidRPr="0015081E">
        <w:rPr>
          <w:sz w:val="32"/>
          <w:szCs w:val="32"/>
          <w:rtl/>
        </w:rPr>
        <w:br/>
        <w:t xml:space="preserve">ولا سيما كريمٍ مثلكِ </w:t>
      </w:r>
      <w:r w:rsidRPr="0015081E">
        <w:rPr>
          <w:sz w:val="32"/>
          <w:szCs w:val="32"/>
          <w:rtl/>
        </w:rPr>
        <w:br/>
      </w:r>
      <w:r w:rsidRPr="0015081E">
        <w:rPr>
          <w:sz w:val="32"/>
          <w:szCs w:val="32"/>
          <w:rtl/>
        </w:rPr>
        <w:lastRenderedPageBreak/>
        <w:t xml:space="preserve">كريم : مضاف اليه مجرور </w:t>
      </w:r>
      <w:r w:rsidRPr="0015081E">
        <w:rPr>
          <w:sz w:val="32"/>
          <w:szCs w:val="32"/>
          <w:rtl/>
        </w:rPr>
        <w:br/>
        <w:t>مثل : نعت لمجرور</w:t>
      </w:r>
      <w:r w:rsidRPr="0015081E">
        <w:rPr>
          <w:sz w:val="32"/>
          <w:szCs w:val="32"/>
          <w:rtl/>
        </w:rPr>
        <w:br/>
        <w:t>ولاسيما كريماً م</w:t>
      </w:r>
      <w:r w:rsidRPr="0015081E">
        <w:rPr>
          <w:sz w:val="32"/>
          <w:szCs w:val="32"/>
          <w:rtl/>
        </w:rPr>
        <w:t>ثلك</w:t>
      </w:r>
      <w:r w:rsidRPr="0015081E">
        <w:rPr>
          <w:sz w:val="32"/>
          <w:szCs w:val="32"/>
          <w:rtl/>
        </w:rPr>
        <w:br/>
        <w:t>كريما : تمييز منصوب</w:t>
      </w:r>
      <w:r w:rsidRPr="0015081E">
        <w:rPr>
          <w:sz w:val="32"/>
          <w:szCs w:val="32"/>
          <w:rtl/>
        </w:rPr>
        <w:br/>
        <w:t xml:space="preserve">مثل : نعت لمنصوب </w:t>
      </w:r>
      <w:r w:rsidRPr="0015081E">
        <w:rPr>
          <w:sz w:val="32"/>
          <w:szCs w:val="32"/>
          <w:rtl/>
        </w:rPr>
        <w:br/>
        <w:t>أما (بيدَ) فهي دائما منصوبة على الاستثناء , ولا تقع إلا في استثناء منقطع , وتكون مضافه إلى المصدر المؤول بأن المشبه بالفعل مثل إنه لكثير المال</w:t>
      </w:r>
      <w:r w:rsidRPr="0015081E">
        <w:rPr>
          <w:sz w:val="32"/>
          <w:szCs w:val="32"/>
          <w:rtl/>
        </w:rPr>
        <w:br/>
        <w:t>بيدَ أنه بخيل = بيدَ بُخْلِهِ</w:t>
      </w:r>
      <w:r w:rsidRPr="0015081E">
        <w:rPr>
          <w:sz w:val="32"/>
          <w:szCs w:val="32"/>
          <w:rtl/>
        </w:rPr>
        <w:br/>
      </w:r>
      <w:bookmarkStart w:id="0" w:name="_GoBack"/>
      <w:bookmarkEnd w:id="0"/>
    </w:p>
    <w:p w:rsidR="00F67635" w:rsidRPr="0015081E" w:rsidRDefault="00F67635" w:rsidP="0015081E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5081E">
        <w:rPr>
          <w:rFonts w:ascii="Times New Roman" w:eastAsia="Times New Roman" w:hAnsi="Times New Roman" w:cs="Times New Roman"/>
          <w:sz w:val="32"/>
          <w:szCs w:val="32"/>
        </w:rPr>
        <w:br/>
      </w:r>
      <w:r w:rsidRPr="0015081E">
        <w:rPr>
          <w:rFonts w:ascii="Times New Roman" w:eastAsia="Times New Roman" w:hAnsi="Times New Roman" w:cs="Times New Roman"/>
          <w:sz w:val="32"/>
          <w:szCs w:val="32"/>
        </w:rPr>
        <w:br/>
      </w:r>
    </w:p>
    <w:sectPr w:rsidR="00F67635" w:rsidRPr="0015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5081E"/>
    <w:rsid w:val="0015081E"/>
    <w:rsid w:val="00F6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2021-08-17T23:22:00Z</dcterms:created>
  <dcterms:modified xsi:type="dcterms:W3CDTF">2021-08-17T23:22:00Z</dcterms:modified>
</cp:coreProperties>
</file>